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10" w:rsidRPr="00487524" w:rsidRDefault="00487524">
      <w:pPr>
        <w:rPr>
          <w:b/>
        </w:rPr>
      </w:pPr>
      <w:r w:rsidRPr="00487524">
        <w:rPr>
          <w:b/>
        </w:rPr>
        <w:t>CITY OF AGENCY, IOWA</w:t>
      </w:r>
    </w:p>
    <w:p w:rsidR="00487524" w:rsidRDefault="00487524">
      <w:pPr>
        <w:rPr>
          <w:b/>
        </w:rPr>
      </w:pPr>
      <w:r w:rsidRPr="00487524">
        <w:rPr>
          <w:b/>
        </w:rPr>
        <w:t>COUNCIL MEETING</w:t>
      </w:r>
    </w:p>
    <w:p w:rsidR="00DC0226" w:rsidRPr="00487524" w:rsidRDefault="00941EF9">
      <w:pPr>
        <w:rPr>
          <w:b/>
        </w:rPr>
      </w:pPr>
      <w:r>
        <w:rPr>
          <w:b/>
        </w:rPr>
        <w:t>OCTOBER 13</w:t>
      </w:r>
      <w:r w:rsidR="00C469CA">
        <w:rPr>
          <w:b/>
        </w:rPr>
        <w:t>, 2022</w:t>
      </w:r>
    </w:p>
    <w:p w:rsidR="00487524" w:rsidRDefault="00487524" w:rsidP="00487524">
      <w:pPr>
        <w:jc w:val="left"/>
      </w:pPr>
      <w:r w:rsidRPr="00487524">
        <w:rPr>
          <w:b/>
          <w:u w:val="single"/>
        </w:rPr>
        <w:t>CALL TO ORDER</w:t>
      </w:r>
      <w:r>
        <w:tab/>
      </w:r>
      <w:r>
        <w:tab/>
        <w:t>7:00 PM</w:t>
      </w:r>
    </w:p>
    <w:p w:rsidR="004C700C" w:rsidRPr="00941EF9" w:rsidRDefault="00487524" w:rsidP="00487524">
      <w:pPr>
        <w:jc w:val="left"/>
        <w:rPr>
          <w:b/>
          <w:u w:val="single"/>
        </w:rPr>
      </w:pPr>
      <w:r w:rsidRPr="00487524">
        <w:rPr>
          <w:b/>
          <w:u w:val="single"/>
        </w:rPr>
        <w:t>ROLL CALL</w:t>
      </w:r>
    </w:p>
    <w:p w:rsidR="00487524" w:rsidRPr="00487524" w:rsidRDefault="00487524" w:rsidP="00487524">
      <w:pPr>
        <w:jc w:val="left"/>
        <w:rPr>
          <w:b/>
          <w:u w:val="single"/>
        </w:rPr>
      </w:pPr>
      <w:r w:rsidRPr="00487524">
        <w:rPr>
          <w:b/>
          <w:u w:val="single"/>
        </w:rPr>
        <w:t>APPROVE OR AMEND AGENDA</w:t>
      </w:r>
    </w:p>
    <w:p w:rsidR="00487524" w:rsidRDefault="00487524" w:rsidP="00487524">
      <w:pPr>
        <w:jc w:val="left"/>
      </w:pPr>
      <w:r w:rsidRPr="00487524">
        <w:rPr>
          <w:b/>
          <w:u w:val="single"/>
        </w:rPr>
        <w:t>CONSENT AGENDA- NOTICE TO THE PUBLIC:</w:t>
      </w:r>
      <w:r>
        <w:t xml:space="preserve">  All items listed under the Consent Agenda will be enacted on by one motion.  There will be no separate discussion of these items unless a request is made prior to the time Council votes on the motion.</w:t>
      </w:r>
    </w:p>
    <w:p w:rsidR="00487524" w:rsidRPr="00487524" w:rsidRDefault="00487524" w:rsidP="00047FE1">
      <w:pPr>
        <w:spacing w:after="0"/>
        <w:jc w:val="left"/>
        <w:rPr>
          <w:b/>
        </w:rPr>
      </w:pPr>
      <w:r>
        <w:tab/>
      </w:r>
      <w:r w:rsidRPr="00487524">
        <w:rPr>
          <w:b/>
        </w:rPr>
        <w:t>Approval of Minutes</w:t>
      </w:r>
    </w:p>
    <w:p w:rsidR="00487524" w:rsidRPr="00487524" w:rsidRDefault="00487524" w:rsidP="00047FE1">
      <w:pPr>
        <w:spacing w:after="0"/>
        <w:jc w:val="left"/>
        <w:rPr>
          <w:b/>
        </w:rPr>
      </w:pPr>
      <w:r w:rsidRPr="00487524">
        <w:rPr>
          <w:b/>
        </w:rPr>
        <w:tab/>
        <w:t>Budgetary Report</w:t>
      </w:r>
    </w:p>
    <w:p w:rsidR="00487524" w:rsidRPr="00487524" w:rsidRDefault="00487524" w:rsidP="00047FE1">
      <w:pPr>
        <w:spacing w:after="0"/>
        <w:jc w:val="left"/>
        <w:rPr>
          <w:b/>
        </w:rPr>
      </w:pPr>
      <w:r w:rsidRPr="00487524">
        <w:rPr>
          <w:b/>
        </w:rPr>
        <w:tab/>
        <w:t>Treasurer’s Report</w:t>
      </w:r>
    </w:p>
    <w:p w:rsidR="00487524" w:rsidRPr="00487524" w:rsidRDefault="00487524" w:rsidP="00047FE1">
      <w:pPr>
        <w:spacing w:after="0"/>
        <w:jc w:val="left"/>
        <w:rPr>
          <w:b/>
        </w:rPr>
      </w:pPr>
      <w:r w:rsidRPr="00487524">
        <w:rPr>
          <w:b/>
        </w:rPr>
        <w:tab/>
        <w:t>Warrant List</w:t>
      </w:r>
    </w:p>
    <w:p w:rsidR="00487524" w:rsidRDefault="00487524" w:rsidP="00047FE1">
      <w:pPr>
        <w:spacing w:after="0"/>
        <w:jc w:val="left"/>
        <w:rPr>
          <w:b/>
        </w:rPr>
      </w:pPr>
      <w:r w:rsidRPr="00487524">
        <w:rPr>
          <w:b/>
        </w:rPr>
        <w:tab/>
        <w:t>Bill’s list for Payment</w:t>
      </w:r>
    </w:p>
    <w:p w:rsidR="009E72C6" w:rsidRPr="00487524" w:rsidRDefault="009E72C6" w:rsidP="00047FE1">
      <w:pPr>
        <w:spacing w:after="0"/>
        <w:jc w:val="left"/>
        <w:rPr>
          <w:b/>
        </w:rPr>
      </w:pPr>
    </w:p>
    <w:p w:rsidR="00487524" w:rsidRPr="00487524" w:rsidRDefault="00487524" w:rsidP="00487524">
      <w:pPr>
        <w:jc w:val="left"/>
        <w:rPr>
          <w:b/>
          <w:u w:val="single"/>
        </w:rPr>
      </w:pPr>
      <w:r w:rsidRPr="00487524">
        <w:rPr>
          <w:b/>
          <w:u w:val="single"/>
        </w:rPr>
        <w:t>COMMITTEE REPORTS</w:t>
      </w:r>
    </w:p>
    <w:p w:rsidR="004D4C3D" w:rsidRDefault="00487524" w:rsidP="00982210">
      <w:pPr>
        <w:spacing w:after="0"/>
        <w:jc w:val="left"/>
        <w:rPr>
          <w:b/>
          <w:u w:val="single"/>
        </w:rPr>
      </w:pPr>
      <w:r w:rsidRPr="00487524">
        <w:rPr>
          <w:b/>
          <w:u w:val="single"/>
        </w:rPr>
        <w:t>PERMITS</w:t>
      </w:r>
    </w:p>
    <w:p w:rsidR="00982210" w:rsidRPr="00982210" w:rsidRDefault="00377071" w:rsidP="00982210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487524" w:rsidRDefault="00487524" w:rsidP="00487524">
      <w:pPr>
        <w:jc w:val="left"/>
      </w:pPr>
      <w:r w:rsidRPr="00487524">
        <w:rPr>
          <w:b/>
          <w:u w:val="single"/>
        </w:rPr>
        <w:t>PUBLIC FORUM-NOTICE TO THE PUBLIC:</w:t>
      </w:r>
      <w:r>
        <w:t xml:space="preserve">  The Mayor and Council welcome comments from the General Public.  You are requested to stand, state your name fo</w:t>
      </w:r>
      <w:r w:rsidR="00222016">
        <w:t>r the records, and to limit the</w:t>
      </w:r>
      <w:r>
        <w:t xml:space="preserve"> ti</w:t>
      </w:r>
      <w:r w:rsidR="00222016">
        <w:t>m</w:t>
      </w:r>
      <w:r>
        <w:t>e used to present your remarks in order that others may be given the opportunity to speak.</w:t>
      </w:r>
    </w:p>
    <w:p w:rsidR="00487524" w:rsidRPr="00487524" w:rsidRDefault="00487524" w:rsidP="00487524">
      <w:pPr>
        <w:jc w:val="left"/>
        <w:rPr>
          <w:b/>
          <w:u w:val="single"/>
        </w:rPr>
      </w:pPr>
      <w:r w:rsidRPr="00487524">
        <w:rPr>
          <w:b/>
          <w:u w:val="single"/>
        </w:rPr>
        <w:t>MAYOR/COUNCIL COMMENTS</w:t>
      </w:r>
    </w:p>
    <w:p w:rsidR="009360D5" w:rsidRPr="007B1F11" w:rsidRDefault="0091711F" w:rsidP="00941EF9">
      <w:pPr>
        <w:jc w:val="left"/>
        <w:rPr>
          <w:b/>
          <w:u w:val="single"/>
        </w:rPr>
      </w:pPr>
      <w:r>
        <w:rPr>
          <w:b/>
          <w:u w:val="single"/>
        </w:rPr>
        <w:t>OLD BUSINESS</w:t>
      </w:r>
    </w:p>
    <w:p w:rsidR="008567CF" w:rsidRDefault="00487524" w:rsidP="00C469CA">
      <w:pPr>
        <w:spacing w:after="0"/>
        <w:jc w:val="left"/>
        <w:rPr>
          <w:b/>
          <w:u w:val="single"/>
        </w:rPr>
      </w:pPr>
      <w:r w:rsidRPr="00487524">
        <w:rPr>
          <w:b/>
          <w:u w:val="single"/>
        </w:rPr>
        <w:t>NEW BUSINESS</w:t>
      </w:r>
    </w:p>
    <w:p w:rsidR="00C469CA" w:rsidRDefault="00C469CA" w:rsidP="00C469CA">
      <w:pPr>
        <w:spacing w:after="0"/>
        <w:jc w:val="left"/>
        <w:rPr>
          <w:b/>
          <w:u w:val="single"/>
        </w:rPr>
      </w:pPr>
    </w:p>
    <w:p w:rsidR="00941EF9" w:rsidRPr="00941EF9" w:rsidRDefault="00941EF9" w:rsidP="00C469CA">
      <w:pPr>
        <w:spacing w:after="0"/>
        <w:jc w:val="left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SET PUBLIC HEARING-ZONING VARIANCE-KENT PROPERTIES</w:t>
      </w:r>
    </w:p>
    <w:p w:rsidR="00941EF9" w:rsidRDefault="001A735C" w:rsidP="00C469CA">
      <w:pPr>
        <w:spacing w:after="0"/>
        <w:jc w:val="left"/>
        <w:rPr>
          <w:b/>
          <w:u w:val="single"/>
        </w:rPr>
      </w:pPr>
      <w:r>
        <w:rPr>
          <w:b/>
        </w:rPr>
        <w:tab/>
      </w:r>
      <w:r w:rsidR="004C700C">
        <w:rPr>
          <w:b/>
          <w:u w:val="single"/>
        </w:rPr>
        <w:t>RE</w:t>
      </w:r>
      <w:r w:rsidR="00941EF9">
        <w:rPr>
          <w:b/>
          <w:u w:val="single"/>
        </w:rPr>
        <w:t>SOLUTION 2022-9-SETTING BEGGARS NIGHT</w:t>
      </w:r>
    </w:p>
    <w:p w:rsidR="00941EF9" w:rsidRDefault="00941EF9" w:rsidP="00C469CA">
      <w:pPr>
        <w:spacing w:after="0"/>
        <w:jc w:val="left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TEETER-SEWER HOOK UP</w:t>
      </w:r>
    </w:p>
    <w:p w:rsidR="00941EF9" w:rsidRDefault="00941EF9" w:rsidP="00C469CA">
      <w:pPr>
        <w:spacing w:after="0"/>
        <w:jc w:val="left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FARM GROUND RENT AD</w:t>
      </w:r>
    </w:p>
    <w:p w:rsidR="00941EF9" w:rsidRPr="00941EF9" w:rsidRDefault="00941EF9" w:rsidP="00C469CA">
      <w:pPr>
        <w:spacing w:after="0"/>
        <w:jc w:val="left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CEMETERY MOWING 2023 AD</w:t>
      </w:r>
      <w:bookmarkStart w:id="0" w:name="_GoBack"/>
      <w:bookmarkEnd w:id="0"/>
    </w:p>
    <w:p w:rsidR="007B1F11" w:rsidRDefault="004C700C" w:rsidP="00C469CA">
      <w:pPr>
        <w:spacing w:after="0"/>
        <w:jc w:val="left"/>
        <w:rPr>
          <w:b/>
          <w:u w:val="single"/>
        </w:rPr>
      </w:pPr>
      <w:r>
        <w:rPr>
          <w:b/>
        </w:rPr>
        <w:tab/>
      </w:r>
      <w:r w:rsidR="007B1F11">
        <w:rPr>
          <w:b/>
          <w:u w:val="single"/>
        </w:rPr>
        <w:t>LIBRARY</w:t>
      </w:r>
    </w:p>
    <w:p w:rsidR="007B1F11" w:rsidRPr="007B1F11" w:rsidRDefault="007B1F11" w:rsidP="00C469CA">
      <w:pPr>
        <w:spacing w:after="0"/>
        <w:jc w:val="left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CITY CLERK POSITION</w:t>
      </w:r>
    </w:p>
    <w:p w:rsidR="000A1E34" w:rsidRDefault="002E1A38" w:rsidP="00E50430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377071" w:rsidRPr="00377071" w:rsidRDefault="00377071" w:rsidP="00D501A3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E81CC4" w:rsidRDefault="00C469CA" w:rsidP="00E50430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047FE1" w:rsidRPr="009C6FAF" w:rsidRDefault="00047FE1" w:rsidP="00047FE1">
      <w:pPr>
        <w:spacing w:after="0"/>
        <w:jc w:val="left"/>
        <w:rPr>
          <w:b/>
          <w:u w:val="single"/>
        </w:rPr>
      </w:pPr>
    </w:p>
    <w:p w:rsidR="009E720E" w:rsidRDefault="009E720E" w:rsidP="00487524">
      <w:pPr>
        <w:jc w:val="left"/>
        <w:rPr>
          <w:b/>
          <w:u w:val="single"/>
        </w:rPr>
      </w:pPr>
      <w:r>
        <w:rPr>
          <w:b/>
          <w:u w:val="single"/>
        </w:rPr>
        <w:t>ADJOURN</w:t>
      </w:r>
    </w:p>
    <w:p w:rsidR="00743A83" w:rsidRDefault="00743A83" w:rsidP="00487524">
      <w:pPr>
        <w:jc w:val="left"/>
        <w:rPr>
          <w:b/>
          <w:u w:val="single"/>
        </w:rPr>
      </w:pPr>
    </w:p>
    <w:p w:rsidR="00743A83" w:rsidRPr="009E720E" w:rsidRDefault="00743A83" w:rsidP="00743A83">
      <w:pPr>
        <w:rPr>
          <w:b/>
          <w:u w:val="single"/>
        </w:rPr>
      </w:pPr>
      <w:r>
        <w:rPr>
          <w:b/>
          <w:u w:val="single"/>
        </w:rPr>
        <w:t>ALL ITEMS OF AGENDA MAY BE SUBJECT TO A VOTE</w:t>
      </w:r>
    </w:p>
    <w:sectPr w:rsidR="00743A83" w:rsidRPr="009E720E" w:rsidSect="00594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24"/>
    <w:rsid w:val="000056B3"/>
    <w:rsid w:val="00016DDE"/>
    <w:rsid w:val="00041F20"/>
    <w:rsid w:val="00047FE1"/>
    <w:rsid w:val="00054D09"/>
    <w:rsid w:val="00063643"/>
    <w:rsid w:val="0009461F"/>
    <w:rsid w:val="0009562D"/>
    <w:rsid w:val="000A1E34"/>
    <w:rsid w:val="000A4928"/>
    <w:rsid w:val="000B2465"/>
    <w:rsid w:val="000F0E68"/>
    <w:rsid w:val="000F7926"/>
    <w:rsid w:val="00106124"/>
    <w:rsid w:val="001131DA"/>
    <w:rsid w:val="00135118"/>
    <w:rsid w:val="0014253D"/>
    <w:rsid w:val="00156C2D"/>
    <w:rsid w:val="001572E0"/>
    <w:rsid w:val="00172B7B"/>
    <w:rsid w:val="00174C22"/>
    <w:rsid w:val="00175EBB"/>
    <w:rsid w:val="001828E0"/>
    <w:rsid w:val="00186B54"/>
    <w:rsid w:val="00187D9F"/>
    <w:rsid w:val="001A735C"/>
    <w:rsid w:val="001E5CD0"/>
    <w:rsid w:val="001E78E8"/>
    <w:rsid w:val="002047DA"/>
    <w:rsid w:val="00206210"/>
    <w:rsid w:val="00207654"/>
    <w:rsid w:val="0021055C"/>
    <w:rsid w:val="00222016"/>
    <w:rsid w:val="00286FF3"/>
    <w:rsid w:val="00295349"/>
    <w:rsid w:val="002A0142"/>
    <w:rsid w:val="002A0CC5"/>
    <w:rsid w:val="002D46D3"/>
    <w:rsid w:val="002E1A38"/>
    <w:rsid w:val="002F264E"/>
    <w:rsid w:val="002F465C"/>
    <w:rsid w:val="003020A3"/>
    <w:rsid w:val="00303267"/>
    <w:rsid w:val="003047BC"/>
    <w:rsid w:val="00316774"/>
    <w:rsid w:val="00326B62"/>
    <w:rsid w:val="00330268"/>
    <w:rsid w:val="00331FFC"/>
    <w:rsid w:val="00346E72"/>
    <w:rsid w:val="0035286D"/>
    <w:rsid w:val="0035472C"/>
    <w:rsid w:val="00377071"/>
    <w:rsid w:val="0037720B"/>
    <w:rsid w:val="00381E0B"/>
    <w:rsid w:val="003869C5"/>
    <w:rsid w:val="003A255F"/>
    <w:rsid w:val="003B568A"/>
    <w:rsid w:val="003C3295"/>
    <w:rsid w:val="003D00FB"/>
    <w:rsid w:val="003D5178"/>
    <w:rsid w:val="003D7067"/>
    <w:rsid w:val="003E22F7"/>
    <w:rsid w:val="003E2C02"/>
    <w:rsid w:val="00412090"/>
    <w:rsid w:val="00425005"/>
    <w:rsid w:val="00425DA4"/>
    <w:rsid w:val="00430CE0"/>
    <w:rsid w:val="00433629"/>
    <w:rsid w:val="00462175"/>
    <w:rsid w:val="00487524"/>
    <w:rsid w:val="004A38B4"/>
    <w:rsid w:val="004B4DD4"/>
    <w:rsid w:val="004B4E64"/>
    <w:rsid w:val="004C700C"/>
    <w:rsid w:val="004D38C6"/>
    <w:rsid w:val="004D4C3D"/>
    <w:rsid w:val="004E08E6"/>
    <w:rsid w:val="004E644A"/>
    <w:rsid w:val="004F35E2"/>
    <w:rsid w:val="00522E67"/>
    <w:rsid w:val="00535B85"/>
    <w:rsid w:val="005414CD"/>
    <w:rsid w:val="00543076"/>
    <w:rsid w:val="005907B8"/>
    <w:rsid w:val="00592A6A"/>
    <w:rsid w:val="005945C5"/>
    <w:rsid w:val="005A5A81"/>
    <w:rsid w:val="005B1568"/>
    <w:rsid w:val="005C405E"/>
    <w:rsid w:val="005D4176"/>
    <w:rsid w:val="005E59D4"/>
    <w:rsid w:val="00611E70"/>
    <w:rsid w:val="00620B63"/>
    <w:rsid w:val="00623BBB"/>
    <w:rsid w:val="0063033E"/>
    <w:rsid w:val="0064288D"/>
    <w:rsid w:val="00652BE9"/>
    <w:rsid w:val="006567EE"/>
    <w:rsid w:val="006677E4"/>
    <w:rsid w:val="00671D5F"/>
    <w:rsid w:val="006901DE"/>
    <w:rsid w:val="006A0BDD"/>
    <w:rsid w:val="006B137C"/>
    <w:rsid w:val="006E3779"/>
    <w:rsid w:val="006F6887"/>
    <w:rsid w:val="007000A4"/>
    <w:rsid w:val="00701B51"/>
    <w:rsid w:val="007034D4"/>
    <w:rsid w:val="00715328"/>
    <w:rsid w:val="00716810"/>
    <w:rsid w:val="00743A83"/>
    <w:rsid w:val="007468D3"/>
    <w:rsid w:val="0075390B"/>
    <w:rsid w:val="007618EE"/>
    <w:rsid w:val="00762389"/>
    <w:rsid w:val="007705F5"/>
    <w:rsid w:val="00773DA2"/>
    <w:rsid w:val="007B1F11"/>
    <w:rsid w:val="007B3611"/>
    <w:rsid w:val="007C029F"/>
    <w:rsid w:val="007C0A6E"/>
    <w:rsid w:val="007C3526"/>
    <w:rsid w:val="007E3404"/>
    <w:rsid w:val="007E7C61"/>
    <w:rsid w:val="007F691E"/>
    <w:rsid w:val="00801B0F"/>
    <w:rsid w:val="0081217B"/>
    <w:rsid w:val="00816939"/>
    <w:rsid w:val="0082206E"/>
    <w:rsid w:val="00826E13"/>
    <w:rsid w:val="00850883"/>
    <w:rsid w:val="008567CF"/>
    <w:rsid w:val="00865E4A"/>
    <w:rsid w:val="008900C7"/>
    <w:rsid w:val="00895EE8"/>
    <w:rsid w:val="008A05D4"/>
    <w:rsid w:val="008A7B7B"/>
    <w:rsid w:val="008B3ADF"/>
    <w:rsid w:val="008B7E1E"/>
    <w:rsid w:val="008D2069"/>
    <w:rsid w:val="008D717B"/>
    <w:rsid w:val="00902CB0"/>
    <w:rsid w:val="0091711F"/>
    <w:rsid w:val="00917155"/>
    <w:rsid w:val="00927536"/>
    <w:rsid w:val="00932F1E"/>
    <w:rsid w:val="009360D5"/>
    <w:rsid w:val="00941EF9"/>
    <w:rsid w:val="0095424F"/>
    <w:rsid w:val="00975E60"/>
    <w:rsid w:val="00982210"/>
    <w:rsid w:val="00982E18"/>
    <w:rsid w:val="00985C79"/>
    <w:rsid w:val="00997C44"/>
    <w:rsid w:val="009B1A38"/>
    <w:rsid w:val="009B6A15"/>
    <w:rsid w:val="009C2FE4"/>
    <w:rsid w:val="009C5AC8"/>
    <w:rsid w:val="009C6FAF"/>
    <w:rsid w:val="009C7398"/>
    <w:rsid w:val="009D1D95"/>
    <w:rsid w:val="009D2E1D"/>
    <w:rsid w:val="009E720E"/>
    <w:rsid w:val="009E72C6"/>
    <w:rsid w:val="009F5578"/>
    <w:rsid w:val="00A06AD1"/>
    <w:rsid w:val="00A30A4C"/>
    <w:rsid w:val="00A35083"/>
    <w:rsid w:val="00A35929"/>
    <w:rsid w:val="00A45968"/>
    <w:rsid w:val="00A4668A"/>
    <w:rsid w:val="00A51EC9"/>
    <w:rsid w:val="00A61738"/>
    <w:rsid w:val="00A826A1"/>
    <w:rsid w:val="00A911B0"/>
    <w:rsid w:val="00A97BBD"/>
    <w:rsid w:val="00AB3DF9"/>
    <w:rsid w:val="00AE598B"/>
    <w:rsid w:val="00AE76E8"/>
    <w:rsid w:val="00AF29DB"/>
    <w:rsid w:val="00AF61A0"/>
    <w:rsid w:val="00AF6254"/>
    <w:rsid w:val="00AF759E"/>
    <w:rsid w:val="00B00C55"/>
    <w:rsid w:val="00B07726"/>
    <w:rsid w:val="00B17387"/>
    <w:rsid w:val="00B2295E"/>
    <w:rsid w:val="00B450A1"/>
    <w:rsid w:val="00B5203A"/>
    <w:rsid w:val="00B5204E"/>
    <w:rsid w:val="00B61A3E"/>
    <w:rsid w:val="00B61F09"/>
    <w:rsid w:val="00B62B74"/>
    <w:rsid w:val="00B7554D"/>
    <w:rsid w:val="00B77541"/>
    <w:rsid w:val="00B96862"/>
    <w:rsid w:val="00BB2A2F"/>
    <w:rsid w:val="00BC2565"/>
    <w:rsid w:val="00BD2C55"/>
    <w:rsid w:val="00BE1735"/>
    <w:rsid w:val="00BE4DAD"/>
    <w:rsid w:val="00C015C6"/>
    <w:rsid w:val="00C1612C"/>
    <w:rsid w:val="00C4163C"/>
    <w:rsid w:val="00C469CA"/>
    <w:rsid w:val="00C55E8B"/>
    <w:rsid w:val="00C711B2"/>
    <w:rsid w:val="00C72615"/>
    <w:rsid w:val="00CA02F2"/>
    <w:rsid w:val="00CA7314"/>
    <w:rsid w:val="00CC4219"/>
    <w:rsid w:val="00CC77C2"/>
    <w:rsid w:val="00CD7245"/>
    <w:rsid w:val="00D00ADD"/>
    <w:rsid w:val="00D4459C"/>
    <w:rsid w:val="00D501A3"/>
    <w:rsid w:val="00D5413B"/>
    <w:rsid w:val="00D82299"/>
    <w:rsid w:val="00D85FAA"/>
    <w:rsid w:val="00DB2C4A"/>
    <w:rsid w:val="00DB5050"/>
    <w:rsid w:val="00DC0226"/>
    <w:rsid w:val="00DC39FC"/>
    <w:rsid w:val="00DD177F"/>
    <w:rsid w:val="00DE3289"/>
    <w:rsid w:val="00DE5385"/>
    <w:rsid w:val="00E01900"/>
    <w:rsid w:val="00E1453B"/>
    <w:rsid w:val="00E14A1E"/>
    <w:rsid w:val="00E15156"/>
    <w:rsid w:val="00E2395C"/>
    <w:rsid w:val="00E260B4"/>
    <w:rsid w:val="00E37ACF"/>
    <w:rsid w:val="00E37B01"/>
    <w:rsid w:val="00E44455"/>
    <w:rsid w:val="00E50430"/>
    <w:rsid w:val="00E73328"/>
    <w:rsid w:val="00E81CC4"/>
    <w:rsid w:val="00E8433A"/>
    <w:rsid w:val="00E9605C"/>
    <w:rsid w:val="00E963E9"/>
    <w:rsid w:val="00EA7089"/>
    <w:rsid w:val="00EB5CD9"/>
    <w:rsid w:val="00EC5623"/>
    <w:rsid w:val="00EE1D10"/>
    <w:rsid w:val="00EF2A1A"/>
    <w:rsid w:val="00F11EAF"/>
    <w:rsid w:val="00F22195"/>
    <w:rsid w:val="00F237E7"/>
    <w:rsid w:val="00F27528"/>
    <w:rsid w:val="00F335A3"/>
    <w:rsid w:val="00F44B4C"/>
    <w:rsid w:val="00F46C29"/>
    <w:rsid w:val="00F72B9C"/>
    <w:rsid w:val="00FB63CF"/>
    <w:rsid w:val="00FC13EC"/>
    <w:rsid w:val="00FE5AC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86D6C-E5E0-46BF-907A-4E3C90FE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0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109A-C4E4-4311-887F-D9F5BFCE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VanAntwerp</dc:creator>
  <cp:keywords/>
  <dc:description/>
  <cp:lastModifiedBy>Cindy</cp:lastModifiedBy>
  <cp:revision>3</cp:revision>
  <cp:lastPrinted>2022-10-10T16:14:00Z</cp:lastPrinted>
  <dcterms:created xsi:type="dcterms:W3CDTF">2022-10-10T16:10:00Z</dcterms:created>
  <dcterms:modified xsi:type="dcterms:W3CDTF">2022-10-10T16:15:00Z</dcterms:modified>
</cp:coreProperties>
</file>